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9251FF">
      <w:pPr>
        <w:snapToGrid w:val="0"/>
        <w:jc w:val="center"/>
        <w:rPr>
          <w:sz w:val="6"/>
          <w:szCs w:val="6"/>
        </w:rPr>
      </w:pPr>
    </w:p>
    <w:p w14:paraId="61513C74">
      <w:pPr>
        <w:snapToGrid w:val="0"/>
        <w:jc w:val="center"/>
        <w:rPr>
          <w:sz w:val="6"/>
          <w:szCs w:val="6"/>
        </w:rPr>
      </w:pPr>
    </w:p>
    <w:p w14:paraId="0DFDA72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7CE6D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4D9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6546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DFBF3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汉日对比语言研究</w:t>
            </w:r>
          </w:p>
        </w:tc>
      </w:tr>
      <w:tr w14:paraId="74F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DD6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8BDBCC3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21400</w:t>
            </w:r>
            <w:r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14" w:type="dxa"/>
            <w:vAlign w:val="center"/>
          </w:tcPr>
          <w:p w14:paraId="1239E7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3B950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4056</w:t>
            </w:r>
          </w:p>
        </w:tc>
        <w:tc>
          <w:tcPr>
            <w:tcW w:w="1753" w:type="dxa"/>
            <w:vAlign w:val="center"/>
          </w:tcPr>
          <w:p w14:paraId="6CEDDF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9C96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ja-JP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/32</w:t>
            </w:r>
          </w:p>
        </w:tc>
      </w:tr>
      <w:tr w14:paraId="6426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5BFD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80C46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彭永哲</w:t>
            </w:r>
          </w:p>
        </w:tc>
        <w:tc>
          <w:tcPr>
            <w:tcW w:w="1314" w:type="dxa"/>
            <w:vAlign w:val="center"/>
          </w:tcPr>
          <w:p w14:paraId="5FE13E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FD6076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23095</w:t>
            </w:r>
          </w:p>
        </w:tc>
        <w:tc>
          <w:tcPr>
            <w:tcW w:w="1753" w:type="dxa"/>
            <w:vAlign w:val="center"/>
          </w:tcPr>
          <w:p w14:paraId="7CC35D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F4F2E7">
            <w:pPr>
              <w:tabs>
                <w:tab w:val="left" w:pos="532"/>
              </w:tabs>
              <w:jc w:val="center"/>
              <w:rPr>
                <w:rFonts w:hint="default" w:eastAsia="MS Mincho"/>
                <w:sz w:val="21"/>
                <w:szCs w:val="21"/>
                <w:lang w:val="en-US" w:eastAsia="ja-JP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0BE9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AADF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58E77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,B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67E47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0C979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3EE272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D1CA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五教209</w:t>
            </w:r>
          </w:p>
        </w:tc>
      </w:tr>
      <w:tr w14:paraId="51FF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825F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C8CB1A7">
            <w:pPr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每周四下午13：00~16：00 外教院219</w:t>
            </w:r>
          </w:p>
        </w:tc>
      </w:tr>
      <w:tr w14:paraId="57EA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795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8D0AB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运用超星系统</w:t>
            </w:r>
            <w:bookmarkStart w:id="0" w:name="_GoBack"/>
            <w:bookmarkEnd w:id="0"/>
          </w:p>
        </w:tc>
      </w:tr>
      <w:tr w14:paraId="337D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B870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78878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汉日语言对比研究概论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光明日报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出版社、20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年版</w:t>
            </w:r>
          </w:p>
        </w:tc>
      </w:tr>
      <w:tr w14:paraId="571B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237A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F96C9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《日本知识百题》，彭广陆，北京大学出版社，2007年</w:t>
            </w:r>
          </w:p>
          <w:p w14:paraId="2E136B5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《汉日对比语言学》，张岩红，高等教育出版社，2014年</w:t>
            </w:r>
          </w:p>
          <w:p w14:paraId="040D70E2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日语语法概论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王忻等译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华东理工大学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出版社，20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</w:p>
        </w:tc>
      </w:tr>
    </w:tbl>
    <w:p w14:paraId="651A56E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744FA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031"/>
        <w:gridCol w:w="1304"/>
        <w:gridCol w:w="2197"/>
      </w:tblGrid>
      <w:tr w14:paraId="3B406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FD6A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46FD9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FBE6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94F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6AF0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93F9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16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4948E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4E160E"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第一章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9B4687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B9270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7F21B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12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A5669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19D9D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第二章1.2节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764913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4CDD22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64D84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E50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AC079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7399C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1.2.3节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8BF15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B0A666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0EF0E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86E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2877B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FCD2B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第四章1.2节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6718B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36C88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0D544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47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35310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4B4A6">
            <w:pPr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第四章3节、</w:t>
            </w: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lang w:eastAsia="zh-CN"/>
              </w:rPr>
              <w:t>章、第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0F39D6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0CA527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613D7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6C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79A0AE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A222E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2.3.4节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2AFEB4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368C2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14723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E5C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898C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618D4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1.2.3节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7451A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F64824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5E9B8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3B0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A69F2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FB6C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8FEC32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B74F6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21EFA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0C3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0883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C96F3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C6A203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C758E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06152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02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E93FAE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17138C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15641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FEFD6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13724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D45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5922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5C129A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F9C26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5C12A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5C868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9AE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14C01C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2B3FA8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lang w:eastAsia="zh-CN"/>
              </w:rPr>
              <w:t>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779B4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8CB31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1EA65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360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ED3DD5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043965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87DA1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7041C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7ACA2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884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F4307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A81B54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9849F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3637A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5929E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FB9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03D46E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1E6C7B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lang w:eastAsia="zh-CN"/>
              </w:rPr>
              <w:t>节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E75DC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9F614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  <w:tr w14:paraId="65AC4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FA2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38FD3A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26FF03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十二</w:t>
            </w:r>
            <w:r>
              <w:rPr>
                <w:rFonts w:hint="eastAsia" w:ascii="宋体" w:hAnsi="宋体" w:eastAsia="宋体" w:cs="宋体"/>
                <w:lang w:eastAsia="zh-CN"/>
              </w:rPr>
              <w:t>章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1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54187F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讲课</w:t>
            </w:r>
          </w:p>
        </w:tc>
        <w:tc>
          <w:tcPr>
            <w:tcW w:w="21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25A73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根据内容布置</w:t>
            </w:r>
            <w:r>
              <w:rPr>
                <w:rFonts w:hint="eastAsia" w:ascii="宋体" w:hAnsi="宋体" w:eastAsia="宋体" w:cs="宋体"/>
              </w:rPr>
              <w:t>练习</w:t>
            </w:r>
          </w:p>
        </w:tc>
      </w:tr>
    </w:tbl>
    <w:p w14:paraId="69DDDA4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9BFF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094E86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F6A8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452E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E8F1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6637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42F8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460B3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随堂测试、课堂表现、出勤</w:t>
            </w:r>
          </w:p>
        </w:tc>
      </w:tr>
      <w:tr w14:paraId="76C11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6066A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D6F53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8491F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随堂测试、课堂表现、出勤</w:t>
            </w:r>
          </w:p>
        </w:tc>
      </w:tr>
      <w:tr w14:paraId="5BA73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DAD8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659F1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70E9A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随堂测试、课堂表现、出勤</w:t>
            </w:r>
          </w:p>
        </w:tc>
      </w:tr>
      <w:tr w14:paraId="3EEAE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0B14D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D19B4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919CE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随堂考查</w:t>
            </w:r>
          </w:p>
        </w:tc>
      </w:tr>
    </w:tbl>
    <w:p w14:paraId="4A23071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1AA96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87630</wp:posOffset>
            </wp:positionV>
            <wp:extent cx="482600" cy="349250"/>
            <wp:effectExtent l="0" t="0" r="12700" b="13970"/>
            <wp:wrapNone/>
            <wp:docPr id="5" name="图片 5" descr="微信图片_2026030710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71003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42545</wp:posOffset>
            </wp:positionV>
            <wp:extent cx="838835" cy="456565"/>
            <wp:effectExtent l="0" t="0" r="0" b="0"/>
            <wp:wrapNone/>
            <wp:docPr id="4" name="Picture 1" descr="/private/var/folders/3h/gpzf1rh158qbgqbnq8c5dg3w0000gn/T/com.kingsoft.wpsoffice.mac/kaimatting/20240108094521/output_aiMatting_20240108094605.pngoutput_aiMatting_2024010809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/private/var/folders/3h/gpzf1rh158qbgqbnq8c5dg3w0000gn/T/com.kingsoft.wpsoffice.mac/kaimatting/20240108094521/output_aiMatting_20240108094605.pngoutput_aiMatting_202401080946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9C2E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1437BE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C05B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10C45A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2EBF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A70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56CF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056CF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9A7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C1E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3ZGE0Y2E4OTdjZmZhNzllYmQwNzQ0YmUwYTIifQ=="/>
    <w:docVar w:name="KSO_WPS_MARK_KEY" w:val="e45f838b-322a-4984-a206-98c1571da2f3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A18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501FE9"/>
    <w:rsid w:val="129C212D"/>
    <w:rsid w:val="199D2E85"/>
    <w:rsid w:val="1B9B294B"/>
    <w:rsid w:val="1D4D5540"/>
    <w:rsid w:val="2E59298A"/>
    <w:rsid w:val="328431CA"/>
    <w:rsid w:val="37E50B00"/>
    <w:rsid w:val="48180B08"/>
    <w:rsid w:val="49DF08B3"/>
    <w:rsid w:val="58264BA8"/>
    <w:rsid w:val="5A9F319B"/>
    <w:rsid w:val="5E752948"/>
    <w:rsid w:val="60BB60B2"/>
    <w:rsid w:val="65310993"/>
    <w:rsid w:val="6E256335"/>
    <w:rsid w:val="700912C5"/>
    <w:rsid w:val="74F62C86"/>
    <w:rsid w:val="7BA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618</Words>
  <Characters>723</Characters>
  <Lines>2</Lines>
  <Paragraphs>1</Paragraphs>
  <TotalTime>0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AstheDew</cp:lastModifiedBy>
  <cp:lastPrinted>2024-03-02T06:06:00Z</cp:lastPrinted>
  <dcterms:modified xsi:type="dcterms:W3CDTF">2026-03-10T08:54:59Z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E29025B1A6684376BFB0C777B82F462A_13</vt:lpwstr>
  </property>
  <property fmtid="{D5CDD505-2E9C-101B-9397-08002B2CF9AE}" pid="4" name="KSOTemplateDocerSaveRecord">
    <vt:lpwstr>eyJoZGlkIjoiYmJmYjA0YjYzMGY3M2Y3OTczMTlhMjNhNjhmMmM1MGQiLCJ1c2VySWQiOiIxMzUyMzkyNzg3In0=</vt:lpwstr>
  </property>
</Properties>
</file>